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E2CE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Администрация муниципального образования</w:t>
      </w: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E2CE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«УЕМСКОЕ»</w:t>
      </w: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E2CE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ПРИМОРСКОГО МУНИЦИПАЛЬНОГО РАЙОНА </w:t>
      </w: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E2CE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АРХАНГЕЛЬСКОЙ ОБЛАСТИ</w:t>
      </w: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16"/>
          <w:szCs w:val="16"/>
          <w:lang w:eastAsia="ru-RU"/>
        </w:rPr>
      </w:pP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0E2CED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18"/>
          <w:szCs w:val="18"/>
          <w:lang w:eastAsia="ru-RU"/>
        </w:rPr>
      </w:pPr>
    </w:p>
    <w:p w:rsidR="000E2CED" w:rsidRPr="000E2CED" w:rsidRDefault="000E2CED" w:rsidP="000E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Pr="000E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0E2CED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Уемский</w:t>
      </w:r>
      <w:proofErr w:type="spellEnd"/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2C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0E2CED" w:rsidRPr="000E2CED" w:rsidRDefault="000E2CED" w:rsidP="000E2C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0E2C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пожароопасного периода</w:t>
      </w: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2C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территории муниципального образования "Уемское"</w:t>
      </w:r>
    </w:p>
    <w:bookmarkEnd w:id="0"/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CED" w:rsidRPr="000E2CED" w:rsidRDefault="000E2CED" w:rsidP="000E2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CED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ст. 19 Федерального закона от 21.12.1994 № 69-ФЗ «О пожарной безопасности», </w:t>
      </w:r>
      <w:proofErr w:type="spellStart"/>
      <w:r w:rsidRPr="000E2CED">
        <w:rPr>
          <w:rFonts w:ascii="Times New Roman" w:eastAsia="Calibri" w:hAnsi="Times New Roman" w:cs="Times New Roman"/>
          <w:bCs/>
          <w:sz w:val="28"/>
          <w:szCs w:val="28"/>
        </w:rPr>
        <w:t>пп</w:t>
      </w:r>
      <w:proofErr w:type="spellEnd"/>
      <w:r w:rsidRPr="000E2CED">
        <w:rPr>
          <w:rFonts w:ascii="Times New Roman" w:eastAsia="Calibri" w:hAnsi="Times New Roman" w:cs="Times New Roman"/>
          <w:bCs/>
          <w:sz w:val="28"/>
          <w:szCs w:val="28"/>
        </w:rPr>
        <w:t xml:space="preserve">. 9 п, 1 ст. 14 Федерального закона от 06.10.2003 № 131-ФЗ «Об общих принципах организации местного самоуправления в российской Федерации», п. 17 Правил противопожарного режима в РФ, утверждённых постановлением Правительства РФ от 25.04.2012 № 390, ст. 11 областного закона от 86-5-ОЗ «О пожарной безопасности в Архангельской области» и в связи со сходом снежного покрова в лесах, установившейся плюсовой температурой воздуха и повышением пожарной опасности на территории муниципального образования «Уемское», администрация муниципального образования «Уемское» </w:t>
      </w:r>
      <w:r w:rsidRPr="000E2CED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0E2CED" w:rsidRPr="000E2CED" w:rsidRDefault="000E2CED" w:rsidP="000E2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CED">
        <w:rPr>
          <w:rFonts w:ascii="Times New Roman" w:eastAsia="Calibri" w:hAnsi="Times New Roman" w:cs="Times New Roman"/>
          <w:bCs/>
          <w:sz w:val="28"/>
          <w:szCs w:val="28"/>
        </w:rPr>
        <w:t>Установить с 0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0E2CED">
        <w:rPr>
          <w:rFonts w:ascii="Times New Roman" w:eastAsia="Calibri" w:hAnsi="Times New Roman" w:cs="Times New Roman"/>
          <w:bCs/>
          <w:sz w:val="28"/>
          <w:szCs w:val="28"/>
        </w:rPr>
        <w:t xml:space="preserve"> мая 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0E2CED">
        <w:rPr>
          <w:rFonts w:ascii="Times New Roman" w:eastAsia="Calibri" w:hAnsi="Times New Roman" w:cs="Times New Roman"/>
          <w:bCs/>
          <w:sz w:val="28"/>
          <w:szCs w:val="28"/>
        </w:rPr>
        <w:t xml:space="preserve"> года на территории муниципального образования "Уемское" пожароопасный период.</w:t>
      </w:r>
    </w:p>
    <w:p w:rsidR="000E2CED" w:rsidRPr="000E2CED" w:rsidRDefault="000E2CED" w:rsidP="000E2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CED">
        <w:rPr>
          <w:rFonts w:ascii="Times New Roman" w:eastAsia="Calibri" w:hAnsi="Times New Roman" w:cs="Times New Roman"/>
          <w:bCs/>
          <w:sz w:val="28"/>
          <w:szCs w:val="28"/>
        </w:rPr>
        <w:t>Осуществить подготовку имеющегося оборудования и техники для возможного использования в тушении пожаров.</w:t>
      </w:r>
    </w:p>
    <w:p w:rsidR="000E2CED" w:rsidRPr="000E2CED" w:rsidRDefault="000E2CED" w:rsidP="000E2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CED">
        <w:rPr>
          <w:rFonts w:ascii="Times New Roman" w:eastAsia="Calibri" w:hAnsi="Times New Roman" w:cs="Times New Roman"/>
          <w:bCs/>
          <w:sz w:val="28"/>
          <w:szCs w:val="28"/>
        </w:rPr>
        <w:t>Предусмотреть проведение разъяснительной работы с гражданами о мерах пожарной безопасности и действиях при пожаре.</w:t>
      </w:r>
    </w:p>
    <w:p w:rsidR="000E2CED" w:rsidRPr="000E2CED" w:rsidRDefault="000E2CED" w:rsidP="000E2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CED">
        <w:rPr>
          <w:rFonts w:ascii="Times New Roman" w:eastAsia="Calibri" w:hAnsi="Times New Roman" w:cs="Times New Roman"/>
          <w:bCs/>
          <w:sz w:val="28"/>
          <w:szCs w:val="28"/>
        </w:rPr>
        <w:t xml:space="preserve">Запретить проведение </w:t>
      </w:r>
      <w:proofErr w:type="spellStart"/>
      <w:r w:rsidRPr="000E2CED">
        <w:rPr>
          <w:rFonts w:ascii="Times New Roman" w:eastAsia="Calibri" w:hAnsi="Times New Roman" w:cs="Times New Roman"/>
          <w:bCs/>
          <w:sz w:val="28"/>
          <w:szCs w:val="28"/>
        </w:rPr>
        <w:t>сельскохозяйственых</w:t>
      </w:r>
      <w:proofErr w:type="spellEnd"/>
      <w:r w:rsidRPr="000E2CED">
        <w:rPr>
          <w:rFonts w:ascii="Times New Roman" w:eastAsia="Calibri" w:hAnsi="Times New Roman" w:cs="Times New Roman"/>
          <w:bCs/>
          <w:sz w:val="28"/>
          <w:szCs w:val="28"/>
        </w:rPr>
        <w:t xml:space="preserve"> палов, выжигание травы, в том числе на земельных участках, непосредственно примыкающим к лесам, к землям сельскохозяйственного назначения, использование пиротехнических изделий.</w:t>
      </w:r>
    </w:p>
    <w:p w:rsidR="000E2CED" w:rsidRPr="000E2CED" w:rsidRDefault="000E2CED" w:rsidP="000E2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CED">
        <w:rPr>
          <w:rFonts w:ascii="Times New Roman" w:eastAsia="Calibri" w:hAnsi="Times New Roman" w:cs="Times New Roman"/>
          <w:bCs/>
          <w:sz w:val="28"/>
          <w:szCs w:val="28"/>
        </w:rPr>
        <w:t>Ввести запрет на разведение костров, проведение пожароопасных работ на определённых участках.</w:t>
      </w:r>
    </w:p>
    <w:p w:rsidR="000E2CED" w:rsidRPr="000E2CED" w:rsidRDefault="000E2CED" w:rsidP="000E2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CED">
        <w:rPr>
          <w:rFonts w:ascii="Times New Roman" w:eastAsia="Calibri" w:hAnsi="Times New Roman" w:cs="Times New Roman"/>
          <w:bCs/>
          <w:sz w:val="28"/>
          <w:szCs w:val="28"/>
        </w:rPr>
        <w:t>Организовать проведение разъяснительной работы с гражданами о мерах пожарной безопасности и действий при пожаре.</w:t>
      </w:r>
    </w:p>
    <w:p w:rsidR="000E2CED" w:rsidRPr="000E2CED" w:rsidRDefault="000E2CED" w:rsidP="000E2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CED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с даты его подписания.</w:t>
      </w:r>
    </w:p>
    <w:p w:rsidR="000E2CED" w:rsidRPr="000E2CED" w:rsidRDefault="000E2CED" w:rsidP="000E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CED" w:rsidRPr="000E2CED" w:rsidRDefault="000E2CED" w:rsidP="000E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proofErr w:type="spellStart"/>
      <w:r w:rsidRPr="000E2CED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К.А.Поляшов</w:t>
      </w:r>
      <w:proofErr w:type="spellEnd"/>
    </w:p>
    <w:p w:rsidR="000E2CED" w:rsidRPr="000E2CED" w:rsidRDefault="000E2CED" w:rsidP="000E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0B77" w:rsidRDefault="000E2CED"/>
    <w:sectPr w:rsidR="009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BC3"/>
    <w:multiLevelType w:val="hybridMultilevel"/>
    <w:tmpl w:val="B13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D"/>
    <w:rsid w:val="000E2CED"/>
    <w:rsid w:val="00BF3A4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3D2F-EEE8-4E70-86BB-1B2B9C7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2021-05-04T10:32:00Z</cp:lastPrinted>
  <dcterms:created xsi:type="dcterms:W3CDTF">2021-05-04T10:31:00Z</dcterms:created>
  <dcterms:modified xsi:type="dcterms:W3CDTF">2021-05-04T10:32:00Z</dcterms:modified>
</cp:coreProperties>
</file>